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3FCF" w14:textId="64555BA8" w:rsidR="00DC7834" w:rsidRPr="006565D0" w:rsidRDefault="00370FBC" w:rsidP="006565D0">
      <w:pPr>
        <w:jc w:val="center"/>
        <w:rPr>
          <w:b/>
          <w:bCs/>
        </w:rPr>
      </w:pPr>
      <w:r w:rsidRPr="006565D0">
        <w:rPr>
          <w:b/>
          <w:bCs/>
        </w:rPr>
        <w:t xml:space="preserve">How to Adjust CMA </w:t>
      </w:r>
      <w:r w:rsidRPr="006565D0">
        <w:rPr>
          <w:b/>
          <w:bCs/>
        </w:rPr>
        <w:t>ITV1000/2000/3000</w:t>
      </w:r>
      <w:r w:rsidRPr="006565D0">
        <w:rPr>
          <w:b/>
          <w:bCs/>
        </w:rPr>
        <w:t xml:space="preserve"> </w:t>
      </w:r>
      <w:r w:rsidRPr="006565D0">
        <w:rPr>
          <w:b/>
          <w:bCs/>
        </w:rPr>
        <w:t>Electro-Pneumatic</w:t>
      </w:r>
      <w:r w:rsidRPr="006565D0">
        <w:rPr>
          <w:b/>
          <w:bCs/>
        </w:rPr>
        <w:t xml:space="preserve"> Regulator</w:t>
      </w:r>
    </w:p>
    <w:p w14:paraId="5217E401" w14:textId="45FA6B46" w:rsidR="00370FBC" w:rsidRDefault="00370FBC">
      <w:r>
        <w:rPr>
          <w:noProof/>
        </w:rPr>
        <w:drawing>
          <wp:inline distT="0" distB="0" distL="0" distR="0" wp14:anchorId="4FBE8E3C" wp14:editId="1A623E3D">
            <wp:extent cx="5732780" cy="3228340"/>
            <wp:effectExtent l="0" t="0" r="1270" b="0"/>
            <wp:docPr id="853547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072EF" w14:textId="3610A2DC" w:rsidR="00370FBC" w:rsidRDefault="00370FBC">
      <w:r>
        <w:t xml:space="preserve">Video is here: </w:t>
      </w:r>
      <w:hyperlink r:id="rId6" w:history="1">
        <w:r w:rsidRPr="008416EB">
          <w:rPr>
            <w:rStyle w:val="Hyperlink"/>
          </w:rPr>
          <w:t>https://www.youtube.com/watch?v=ZdLlOVKGWkE</w:t>
        </w:r>
      </w:hyperlink>
    </w:p>
    <w:p w14:paraId="60331EB4" w14:textId="3C6F0B5D" w:rsidR="00370FBC" w:rsidRDefault="00370FBC" w:rsidP="00370FBC">
      <w:r>
        <w:t xml:space="preserve">1. </w:t>
      </w:r>
      <w:r>
        <w:tab/>
      </w:r>
      <w:r>
        <w:t>Engage blow setting to switch on the valve.</w:t>
      </w:r>
    </w:p>
    <w:p w14:paraId="0D3E2F09" w14:textId="48AA5033" w:rsidR="00370FBC" w:rsidRDefault="00370FBC" w:rsidP="00370FBC">
      <w:r>
        <w:t>2.</w:t>
      </w:r>
      <w:r>
        <w:tab/>
      </w:r>
      <w:r>
        <w:rPr>
          <w:rFonts w:ascii="Segoe UI Symbol" w:hAnsi="Segoe UI Symbol" w:cs="Segoe UI Symbol"/>
        </w:rPr>
        <w:t>⁠</w:t>
      </w:r>
      <w:r>
        <w:t xml:space="preserve">Hold unlock button for 5 seconds (far left button). Once unlocked, select S </w:t>
      </w:r>
      <w:r>
        <w:br/>
        <w:t xml:space="preserve"> </w:t>
      </w:r>
      <w:r>
        <w:tab/>
      </w:r>
      <w:r>
        <w:t>button (middle button) to set parameters.</w:t>
      </w:r>
    </w:p>
    <w:p w14:paraId="259F1B67" w14:textId="77777777" w:rsidR="00370FBC" w:rsidRDefault="00370FBC" w:rsidP="00370FBC">
      <w:pPr>
        <w:pStyle w:val="ListParagraph"/>
        <w:numPr>
          <w:ilvl w:val="0"/>
          <w:numId w:val="1"/>
        </w:numPr>
      </w:pPr>
      <w:r>
        <w:t>F_1 parameter = minimum output pressure.</w:t>
      </w:r>
    </w:p>
    <w:p w14:paraId="48C17F2E" w14:textId="1E6C5113" w:rsidR="00370FBC" w:rsidRDefault="00370FBC" w:rsidP="00370FBC">
      <w:pPr>
        <w:pStyle w:val="ListParagraph"/>
        <w:numPr>
          <w:ilvl w:val="0"/>
          <w:numId w:val="1"/>
        </w:numPr>
      </w:pPr>
      <w:r>
        <w:t>F_2 parameter = maximum output pressure.</w:t>
      </w:r>
    </w:p>
    <w:p w14:paraId="4238E692" w14:textId="48D385D3" w:rsidR="00370FBC" w:rsidRDefault="00370FBC" w:rsidP="00370FBC">
      <w:r>
        <w:t xml:space="preserve">3. </w:t>
      </w:r>
      <w:r>
        <w:tab/>
      </w:r>
      <w:r>
        <w:t>Use arrow keys to set the pressure values for minimum and maximum output.</w:t>
      </w:r>
    </w:p>
    <w:p w14:paraId="3149A67E" w14:textId="75C1CC8F" w:rsidR="00370FBC" w:rsidRDefault="00370FBC" w:rsidP="00370FBC">
      <w:r>
        <w:t xml:space="preserve">4. </w:t>
      </w:r>
      <w:r>
        <w:rPr>
          <w:rFonts w:ascii="Segoe UI Symbol" w:hAnsi="Segoe UI Symbol" w:cs="Segoe UI Symbol"/>
        </w:rPr>
        <w:t>⁠</w:t>
      </w:r>
      <w:r>
        <w:rPr>
          <w:rFonts w:ascii="Segoe UI Symbol" w:hAnsi="Segoe UI Symbol" w:cs="Segoe UI Symbol"/>
        </w:rPr>
        <w:tab/>
      </w:r>
      <w:r>
        <w:t>once set press the S button (middle button) and disengage Blow function.</w:t>
      </w:r>
    </w:p>
    <w:p w14:paraId="24AD2FDB" w14:textId="77777777" w:rsidR="00370FBC" w:rsidRDefault="00370FBC"/>
    <w:sectPr w:rsidR="00370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6AF9"/>
    <w:multiLevelType w:val="hybridMultilevel"/>
    <w:tmpl w:val="2FE4A3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C"/>
    <w:rsid w:val="001D108E"/>
    <w:rsid w:val="0024274A"/>
    <w:rsid w:val="00370FBC"/>
    <w:rsid w:val="006565D0"/>
    <w:rsid w:val="00D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E3AC"/>
  <w15:chartTrackingRefBased/>
  <w15:docId w15:val="{8647DDB2-C4ED-4774-A3E6-C8834C05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F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dLlOVKGWk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530</Characters>
  <Application>Microsoft Office Word</Application>
  <DocSecurity>0</DocSecurity>
  <Lines>9</Lines>
  <Paragraphs>10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2026-03-19T16:45:00Z</dcterms:created>
  <dcterms:modified xsi:type="dcterms:W3CDTF">2026-03-19T16:47:00Z</dcterms:modified>
</cp:coreProperties>
</file>